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342CE9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19.12.2022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843"/>
        <w:gridCol w:w="2410"/>
        <w:gridCol w:w="2126"/>
        <w:gridCol w:w="5528"/>
        <w:gridCol w:w="2234"/>
      </w:tblGrid>
      <w:tr w:rsidR="00522D72" w:rsidTr="009A1D01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4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9C044A" w:rsidTr="009A1D01">
        <w:tc>
          <w:tcPr>
            <w:tcW w:w="993" w:type="dxa"/>
          </w:tcPr>
          <w:p w:rsidR="009C044A" w:rsidRPr="009C044A" w:rsidRDefault="009C044A" w:rsidP="009C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C044A" w:rsidRP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1843" w:type="dxa"/>
          </w:tcPr>
          <w:p w:rsidR="009C044A" w:rsidRPr="0075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9C044A" w:rsidRPr="0075044A" w:rsidRDefault="009C044A" w:rsidP="009C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патруль</w:t>
            </w:r>
          </w:p>
        </w:tc>
        <w:tc>
          <w:tcPr>
            <w:tcW w:w="2126" w:type="dxa"/>
          </w:tcPr>
          <w:p w:rsidR="009C044A" w:rsidRPr="009C044A" w:rsidRDefault="009C044A" w:rsidP="009C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A">
              <w:rPr>
                <w:rFonts w:ascii="Times New Roman" w:hAnsi="Times New Roman" w:cs="Times New Roman"/>
                <w:sz w:val="28"/>
                <w:szCs w:val="28"/>
              </w:rPr>
              <w:t>Правостороннее движение транспортных средств и пешеходов. История появления этого правила.</w:t>
            </w:r>
          </w:p>
        </w:tc>
        <w:tc>
          <w:tcPr>
            <w:tcW w:w="5528" w:type="dxa"/>
          </w:tcPr>
          <w:p w:rsid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занятия по ссылке:</w:t>
            </w:r>
          </w:p>
          <w:p w:rsidR="009C044A" w:rsidRP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0B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http://spectr-pdd.ru/istoricheskaya-statya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9C044A" w:rsidRPr="0075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9C044A" w:rsidRPr="0075044A" w:rsidTr="009A1D01">
        <w:tc>
          <w:tcPr>
            <w:tcW w:w="993" w:type="dxa"/>
          </w:tcPr>
          <w:p w:rsidR="009C044A" w:rsidRPr="009C044A" w:rsidRDefault="009C044A" w:rsidP="009C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C044A" w:rsidRPr="0075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13.40- 14.20</w:t>
            </w:r>
          </w:p>
        </w:tc>
        <w:tc>
          <w:tcPr>
            <w:tcW w:w="1843" w:type="dxa"/>
          </w:tcPr>
          <w:p w:rsidR="009C044A" w:rsidRPr="0075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126" w:type="dxa"/>
          </w:tcPr>
          <w:p w:rsidR="009C044A" w:rsidRDefault="009C044A" w:rsidP="009C0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навыкам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528" w:type="dxa"/>
          </w:tcPr>
          <w:p w:rsid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71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https://resh.edu.ru/subject/lesson/6707/main/</w:t>
              </w:r>
            </w:hyperlink>
          </w:p>
          <w:p w:rsidR="009C044A" w:rsidRPr="00AF79E5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14A84"/>
    <w:rsid w:val="00146277"/>
    <w:rsid w:val="001565B2"/>
    <w:rsid w:val="00177080"/>
    <w:rsid w:val="00190453"/>
    <w:rsid w:val="00206441"/>
    <w:rsid w:val="00342868"/>
    <w:rsid w:val="00342CE9"/>
    <w:rsid w:val="00466C3A"/>
    <w:rsid w:val="00492881"/>
    <w:rsid w:val="00522D72"/>
    <w:rsid w:val="005C7F7C"/>
    <w:rsid w:val="005D5D93"/>
    <w:rsid w:val="005E4667"/>
    <w:rsid w:val="006B1F99"/>
    <w:rsid w:val="006E66E6"/>
    <w:rsid w:val="00746816"/>
    <w:rsid w:val="0075044A"/>
    <w:rsid w:val="00763778"/>
    <w:rsid w:val="007A7E9D"/>
    <w:rsid w:val="007D5622"/>
    <w:rsid w:val="007E06BC"/>
    <w:rsid w:val="007E599C"/>
    <w:rsid w:val="008756F3"/>
    <w:rsid w:val="0089279F"/>
    <w:rsid w:val="009261CC"/>
    <w:rsid w:val="00960432"/>
    <w:rsid w:val="009A1D01"/>
    <w:rsid w:val="009C044A"/>
    <w:rsid w:val="00A30DA0"/>
    <w:rsid w:val="00AA7CDA"/>
    <w:rsid w:val="00AC7208"/>
    <w:rsid w:val="00B56DAD"/>
    <w:rsid w:val="00BE1892"/>
    <w:rsid w:val="00BF3086"/>
    <w:rsid w:val="00BF311A"/>
    <w:rsid w:val="00BF45BB"/>
    <w:rsid w:val="00C02FC7"/>
    <w:rsid w:val="00C46BCA"/>
    <w:rsid w:val="00C672DF"/>
    <w:rsid w:val="00C87916"/>
    <w:rsid w:val="00E75FAC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2638"/>
  <w15:docId w15:val="{0898750F-C104-421C-8B34-247DE59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0"/>
    <w:next w:val="a1"/>
    <w:link w:val="10"/>
    <w:rsid w:val="006E66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2"/>
    <w:rsid w:val="00BF45BB"/>
  </w:style>
  <w:style w:type="paragraph" w:styleId="a7">
    <w:name w:val="Balloon Text"/>
    <w:basedOn w:val="a"/>
    <w:link w:val="a8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AA7C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6E66E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0">
    <w:name w:val="Базовый"/>
    <w:rsid w:val="006E66E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2"/>
    <w:rsid w:val="006E66E6"/>
    <w:rPr>
      <w:rFonts w:cs="Times New Roman"/>
      <w:color w:val="0000FF"/>
      <w:u w:val="single"/>
      <w:lang w:val="ru-RU" w:eastAsia="ru-RU" w:bidi="ru-RU"/>
    </w:rPr>
  </w:style>
  <w:style w:type="paragraph" w:styleId="a1">
    <w:name w:val="Body Text"/>
    <w:basedOn w:val="a"/>
    <w:link w:val="a9"/>
    <w:uiPriority w:val="99"/>
    <w:semiHidden/>
    <w:unhideWhenUsed/>
    <w:rsid w:val="006E66E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6E66E6"/>
  </w:style>
  <w:style w:type="paragraph" w:customStyle="1" w:styleId="WW-">
    <w:name w:val="WW-Базовый"/>
    <w:rsid w:val="00A30DA0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rsid w:val="00A30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a">
    <w:name w:val="FollowedHyperlink"/>
    <w:basedOn w:val="a2"/>
    <w:uiPriority w:val="99"/>
    <w:semiHidden/>
    <w:unhideWhenUsed/>
    <w:rsid w:val="00492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07/main/" TargetMode="External"/><Relationship Id="rId5" Type="http://schemas.openxmlformats.org/officeDocument/2006/relationships/hyperlink" Target="http://spectr-pdd.ru/istoricheskaya-stat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2020-11-06T08:22:00Z</cp:lastPrinted>
  <dcterms:created xsi:type="dcterms:W3CDTF">2022-12-19T06:00:00Z</dcterms:created>
  <dcterms:modified xsi:type="dcterms:W3CDTF">2022-12-19T07:32:00Z</dcterms:modified>
</cp:coreProperties>
</file>